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5F4" w:rsidRDefault="00B035F4" w:rsidP="00BF7E30">
      <w:pPr>
        <w:ind w:firstLine="709"/>
        <w:jc w:val="center"/>
        <w:rPr>
          <w:rFonts w:eastAsia="Times New Roman"/>
          <w:b/>
          <w:bCs/>
          <w:szCs w:val="28"/>
        </w:rPr>
      </w:pPr>
    </w:p>
    <w:p w:rsidR="00024FFF" w:rsidRDefault="00B035F4" w:rsidP="00BF7E30">
      <w:pPr>
        <w:ind w:firstLine="709"/>
        <w:jc w:val="center"/>
        <w:rPr>
          <w:rFonts w:eastAsia="Times New Roman"/>
          <w:b/>
          <w:bCs/>
          <w:szCs w:val="28"/>
        </w:rPr>
      </w:pPr>
      <w:r w:rsidRPr="007C7A22">
        <w:rPr>
          <w:rFonts w:eastAsia="Times New Roman"/>
          <w:b/>
          <w:bCs/>
          <w:szCs w:val="28"/>
        </w:rPr>
        <w:t>Ж</w:t>
      </w:r>
      <w:r w:rsidR="002B7311" w:rsidRPr="007C7A22">
        <w:rPr>
          <w:rFonts w:eastAsia="Times New Roman"/>
          <w:b/>
          <w:bCs/>
          <w:szCs w:val="28"/>
        </w:rPr>
        <w:t>урнал учет</w:t>
      </w:r>
      <w:r>
        <w:rPr>
          <w:rFonts w:eastAsia="Times New Roman"/>
          <w:b/>
          <w:bCs/>
          <w:szCs w:val="28"/>
        </w:rPr>
        <w:t>а</w:t>
      </w:r>
      <w:r w:rsidR="002B7311" w:rsidRPr="007C7A22">
        <w:rPr>
          <w:rFonts w:eastAsia="Times New Roman"/>
          <w:b/>
          <w:bCs/>
          <w:szCs w:val="28"/>
        </w:rPr>
        <w:t xml:space="preserve"> получения образования </w:t>
      </w:r>
    </w:p>
    <w:p w:rsidR="002B7311" w:rsidRDefault="002B7311" w:rsidP="00BF7E30">
      <w:pPr>
        <w:ind w:firstLine="709"/>
        <w:jc w:val="center"/>
        <w:rPr>
          <w:rFonts w:eastAsia="Times New Roman"/>
          <w:b/>
          <w:bCs/>
          <w:szCs w:val="28"/>
        </w:rPr>
      </w:pPr>
      <w:r w:rsidRPr="007C7A22">
        <w:rPr>
          <w:rFonts w:eastAsia="Times New Roman"/>
          <w:b/>
          <w:bCs/>
          <w:szCs w:val="28"/>
        </w:rPr>
        <w:t>в форме семейного</w:t>
      </w:r>
      <w:r w:rsidR="00024FFF">
        <w:rPr>
          <w:rFonts w:eastAsia="Times New Roman"/>
          <w:b/>
          <w:bCs/>
          <w:szCs w:val="28"/>
        </w:rPr>
        <w:t xml:space="preserve"> </w:t>
      </w:r>
      <w:r w:rsidRPr="007C7A22">
        <w:rPr>
          <w:rFonts w:eastAsia="Times New Roman"/>
          <w:b/>
          <w:bCs/>
          <w:szCs w:val="28"/>
        </w:rPr>
        <w:t>образования или самообразования</w:t>
      </w:r>
    </w:p>
    <w:p w:rsidR="00B035F4" w:rsidRDefault="00B035F4" w:rsidP="00B035F4">
      <w:pPr>
        <w:jc w:val="left"/>
        <w:rPr>
          <w:rFonts w:eastAsia="Times New Roman"/>
          <w:bCs/>
          <w:szCs w:val="26"/>
        </w:rPr>
      </w:pPr>
    </w:p>
    <w:p w:rsidR="00B035F4" w:rsidRDefault="00B035F4" w:rsidP="00B035F4">
      <w:pPr>
        <w:jc w:val="left"/>
        <w:rPr>
          <w:rFonts w:eastAsia="Times New Roman"/>
          <w:bCs/>
          <w:szCs w:val="26"/>
        </w:rPr>
      </w:pPr>
      <w:r>
        <w:rPr>
          <w:rFonts w:eastAsia="Times New Roman"/>
          <w:bCs/>
          <w:szCs w:val="26"/>
        </w:rPr>
        <w:t xml:space="preserve">Наименование </w:t>
      </w:r>
    </w:p>
    <w:p w:rsidR="00B035F4" w:rsidRDefault="00B035F4" w:rsidP="00B035F4">
      <w:pPr>
        <w:jc w:val="left"/>
        <w:rPr>
          <w:rFonts w:eastAsia="Times New Roman"/>
          <w:b/>
          <w:bCs/>
          <w:szCs w:val="26"/>
        </w:rPr>
      </w:pPr>
      <w:r>
        <w:rPr>
          <w:rFonts w:eastAsia="Times New Roman"/>
          <w:bCs/>
          <w:szCs w:val="26"/>
        </w:rPr>
        <w:t>образовательной организации ________________________________________</w:t>
      </w:r>
    </w:p>
    <w:p w:rsidR="00B035F4" w:rsidRDefault="00B035F4" w:rsidP="00BF7E30">
      <w:pPr>
        <w:ind w:firstLine="709"/>
        <w:jc w:val="center"/>
        <w:rPr>
          <w:rFonts w:eastAsia="Times New Roman"/>
          <w:b/>
          <w:bCs/>
          <w:szCs w:val="28"/>
        </w:rPr>
      </w:pPr>
    </w:p>
    <w:p w:rsidR="00BF7E30" w:rsidRPr="007C7A22" w:rsidRDefault="00BF7E30" w:rsidP="00BF7E30">
      <w:pPr>
        <w:ind w:firstLine="709"/>
        <w:jc w:val="center"/>
        <w:rPr>
          <w:rFonts w:eastAsia="Times New Roman"/>
          <w:szCs w:val="28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1458"/>
        <w:gridCol w:w="1046"/>
        <w:gridCol w:w="1227"/>
        <w:gridCol w:w="1281"/>
        <w:gridCol w:w="755"/>
        <w:gridCol w:w="713"/>
        <w:gridCol w:w="1316"/>
        <w:gridCol w:w="1568"/>
      </w:tblGrid>
      <w:tr w:rsidR="00796B7C" w:rsidRPr="00796B7C" w:rsidTr="00796B7C">
        <w:tc>
          <w:tcPr>
            <w:tcW w:w="247" w:type="pct"/>
            <w:vAlign w:val="center"/>
          </w:tcPr>
          <w:p w:rsidR="00796B7C" w:rsidRPr="00796B7C" w:rsidRDefault="00796B7C" w:rsidP="00796B7C">
            <w:pPr>
              <w:spacing w:line="240" w:lineRule="exact"/>
              <w:jc w:val="center"/>
              <w:rPr>
                <w:rFonts w:eastAsia="Times New Roman"/>
                <w:sz w:val="20"/>
                <w:szCs w:val="28"/>
              </w:rPr>
            </w:pPr>
            <w:r w:rsidRPr="00796B7C">
              <w:rPr>
                <w:rFonts w:eastAsia="Times New Roman"/>
                <w:sz w:val="20"/>
                <w:szCs w:val="28"/>
              </w:rPr>
              <w:t xml:space="preserve">№ </w:t>
            </w:r>
            <w:proofErr w:type="gramStart"/>
            <w:r w:rsidRPr="00796B7C">
              <w:rPr>
                <w:rFonts w:eastAsia="Times New Roman"/>
                <w:sz w:val="20"/>
                <w:szCs w:val="28"/>
              </w:rPr>
              <w:t>п</w:t>
            </w:r>
            <w:proofErr w:type="gramEnd"/>
            <w:r w:rsidRPr="00796B7C">
              <w:rPr>
                <w:rFonts w:eastAsia="Times New Roman"/>
                <w:sz w:val="20"/>
                <w:szCs w:val="28"/>
              </w:rPr>
              <w:t>/п</w:t>
            </w:r>
          </w:p>
        </w:tc>
        <w:tc>
          <w:tcPr>
            <w:tcW w:w="740" w:type="pct"/>
            <w:vAlign w:val="center"/>
          </w:tcPr>
          <w:p w:rsidR="00796B7C" w:rsidRPr="00796B7C" w:rsidRDefault="00796B7C" w:rsidP="00796B7C">
            <w:pPr>
              <w:jc w:val="center"/>
              <w:rPr>
                <w:sz w:val="20"/>
              </w:rPr>
            </w:pPr>
            <w:r w:rsidRPr="00796B7C">
              <w:rPr>
                <w:sz w:val="20"/>
              </w:rPr>
              <w:t xml:space="preserve">ФИО </w:t>
            </w:r>
            <w:proofErr w:type="gramStart"/>
            <w:r w:rsidRPr="00796B7C">
              <w:rPr>
                <w:sz w:val="20"/>
              </w:rPr>
              <w:t>обучающегося</w:t>
            </w:r>
            <w:proofErr w:type="gramEnd"/>
            <w:r w:rsidRPr="00796B7C">
              <w:rPr>
                <w:sz w:val="20"/>
              </w:rPr>
              <w:t xml:space="preserve"> (полностью)</w:t>
            </w:r>
          </w:p>
        </w:tc>
        <w:tc>
          <w:tcPr>
            <w:tcW w:w="531" w:type="pct"/>
            <w:vAlign w:val="center"/>
          </w:tcPr>
          <w:p w:rsidR="00796B7C" w:rsidRPr="00796B7C" w:rsidRDefault="00796B7C" w:rsidP="00796B7C">
            <w:pPr>
              <w:jc w:val="center"/>
              <w:rPr>
                <w:sz w:val="20"/>
              </w:rPr>
            </w:pPr>
            <w:r w:rsidRPr="00796B7C">
              <w:rPr>
                <w:sz w:val="20"/>
              </w:rPr>
              <w:t>Дата рождения</w:t>
            </w:r>
          </w:p>
        </w:tc>
        <w:tc>
          <w:tcPr>
            <w:tcW w:w="623" w:type="pct"/>
            <w:vAlign w:val="center"/>
          </w:tcPr>
          <w:p w:rsidR="00796B7C" w:rsidRPr="00796B7C" w:rsidRDefault="00796B7C" w:rsidP="00796B7C">
            <w:pPr>
              <w:jc w:val="center"/>
              <w:rPr>
                <w:sz w:val="20"/>
              </w:rPr>
            </w:pPr>
            <w:r w:rsidRPr="00796B7C">
              <w:rPr>
                <w:sz w:val="20"/>
              </w:rPr>
              <w:t>ФИО родителя (законного представителя)</w:t>
            </w:r>
          </w:p>
        </w:tc>
        <w:tc>
          <w:tcPr>
            <w:tcW w:w="650" w:type="pct"/>
            <w:vAlign w:val="center"/>
          </w:tcPr>
          <w:p w:rsidR="00796B7C" w:rsidRPr="00796B7C" w:rsidRDefault="00796B7C" w:rsidP="00796B7C">
            <w:pPr>
              <w:jc w:val="center"/>
              <w:rPr>
                <w:sz w:val="20"/>
              </w:rPr>
            </w:pPr>
            <w:r w:rsidRPr="00796B7C">
              <w:rPr>
                <w:sz w:val="20"/>
              </w:rPr>
              <w:t>Домашний адрес</w:t>
            </w:r>
          </w:p>
        </w:tc>
        <w:tc>
          <w:tcPr>
            <w:tcW w:w="383" w:type="pct"/>
            <w:vAlign w:val="center"/>
          </w:tcPr>
          <w:p w:rsidR="00796B7C" w:rsidRPr="00796B7C" w:rsidRDefault="00796B7C" w:rsidP="00796B7C">
            <w:pPr>
              <w:jc w:val="center"/>
              <w:rPr>
                <w:sz w:val="20"/>
              </w:rPr>
            </w:pPr>
            <w:r w:rsidRPr="00796B7C">
              <w:rPr>
                <w:sz w:val="20"/>
              </w:rPr>
              <w:t>Телефон</w:t>
            </w:r>
          </w:p>
        </w:tc>
        <w:tc>
          <w:tcPr>
            <w:tcW w:w="362" w:type="pct"/>
            <w:vAlign w:val="center"/>
          </w:tcPr>
          <w:p w:rsidR="00796B7C" w:rsidRPr="00796B7C" w:rsidRDefault="00796B7C" w:rsidP="00796B7C">
            <w:pPr>
              <w:jc w:val="center"/>
              <w:rPr>
                <w:sz w:val="20"/>
              </w:rPr>
            </w:pPr>
            <w:r w:rsidRPr="00796B7C">
              <w:rPr>
                <w:sz w:val="20"/>
              </w:rPr>
              <w:t>Класс</w:t>
            </w:r>
          </w:p>
        </w:tc>
        <w:tc>
          <w:tcPr>
            <w:tcW w:w="668" w:type="pct"/>
            <w:vAlign w:val="center"/>
          </w:tcPr>
          <w:p w:rsidR="00796B7C" w:rsidRPr="00796B7C" w:rsidRDefault="00796B7C" w:rsidP="00796B7C">
            <w:pPr>
              <w:jc w:val="center"/>
              <w:rPr>
                <w:sz w:val="20"/>
              </w:rPr>
            </w:pPr>
            <w:r w:rsidRPr="00796B7C">
              <w:rPr>
                <w:sz w:val="20"/>
              </w:rPr>
              <w:t>Дата написания уведомления</w:t>
            </w:r>
          </w:p>
        </w:tc>
        <w:tc>
          <w:tcPr>
            <w:tcW w:w="796" w:type="pct"/>
            <w:vAlign w:val="center"/>
          </w:tcPr>
          <w:p w:rsidR="00796B7C" w:rsidRPr="00796B7C" w:rsidRDefault="00796B7C" w:rsidP="00796B7C">
            <w:pPr>
              <w:spacing w:line="240" w:lineRule="exact"/>
              <w:ind w:left="-60" w:right="-116"/>
              <w:jc w:val="center"/>
              <w:rPr>
                <w:rFonts w:eastAsia="Times New Roman"/>
                <w:sz w:val="20"/>
                <w:szCs w:val="28"/>
              </w:rPr>
            </w:pPr>
            <w:r w:rsidRPr="00796B7C">
              <w:rPr>
                <w:rFonts w:eastAsia="Times New Roman"/>
                <w:sz w:val="20"/>
                <w:szCs w:val="28"/>
              </w:rPr>
              <w:t xml:space="preserve">ОО, </w:t>
            </w:r>
            <w:proofErr w:type="gramStart"/>
            <w:r w:rsidRPr="00796B7C">
              <w:rPr>
                <w:rFonts w:eastAsia="Times New Roman"/>
                <w:sz w:val="20"/>
                <w:szCs w:val="28"/>
              </w:rPr>
              <w:t>планируемая</w:t>
            </w:r>
            <w:proofErr w:type="gramEnd"/>
            <w:r w:rsidRPr="00796B7C">
              <w:rPr>
                <w:rFonts w:eastAsia="Times New Roman"/>
                <w:sz w:val="20"/>
                <w:szCs w:val="28"/>
              </w:rPr>
              <w:t xml:space="preserve"> для промежуточной аттестации и ГИА</w:t>
            </w:r>
          </w:p>
        </w:tc>
      </w:tr>
      <w:tr w:rsidR="00796B7C" w:rsidRPr="00796B7C" w:rsidTr="00796B7C">
        <w:tc>
          <w:tcPr>
            <w:tcW w:w="247" w:type="pct"/>
            <w:vAlign w:val="center"/>
          </w:tcPr>
          <w:p w:rsidR="00796B7C" w:rsidRPr="00796B7C" w:rsidRDefault="00796B7C" w:rsidP="00796B7C">
            <w:pPr>
              <w:spacing w:line="240" w:lineRule="exact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740" w:type="pct"/>
            <w:vAlign w:val="center"/>
          </w:tcPr>
          <w:p w:rsidR="00796B7C" w:rsidRPr="00796B7C" w:rsidRDefault="00796B7C" w:rsidP="00796B7C">
            <w:pPr>
              <w:spacing w:line="240" w:lineRule="exact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531" w:type="pct"/>
            <w:vAlign w:val="center"/>
          </w:tcPr>
          <w:p w:rsidR="00796B7C" w:rsidRPr="00796B7C" w:rsidRDefault="00796B7C" w:rsidP="00796B7C">
            <w:pPr>
              <w:spacing w:line="240" w:lineRule="exact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623" w:type="pct"/>
            <w:vAlign w:val="center"/>
          </w:tcPr>
          <w:p w:rsidR="00796B7C" w:rsidRPr="00796B7C" w:rsidRDefault="00796B7C" w:rsidP="00796B7C">
            <w:pPr>
              <w:spacing w:line="240" w:lineRule="exact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650" w:type="pct"/>
            <w:vAlign w:val="center"/>
          </w:tcPr>
          <w:p w:rsidR="00796B7C" w:rsidRPr="00796B7C" w:rsidRDefault="00796B7C" w:rsidP="00796B7C">
            <w:pPr>
              <w:spacing w:line="240" w:lineRule="exact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383" w:type="pct"/>
            <w:vAlign w:val="center"/>
          </w:tcPr>
          <w:p w:rsidR="00796B7C" w:rsidRPr="00796B7C" w:rsidRDefault="00796B7C" w:rsidP="00796B7C">
            <w:pPr>
              <w:spacing w:line="240" w:lineRule="exact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362" w:type="pct"/>
            <w:vAlign w:val="center"/>
          </w:tcPr>
          <w:p w:rsidR="00796B7C" w:rsidRPr="00796B7C" w:rsidRDefault="00796B7C" w:rsidP="00796B7C">
            <w:pPr>
              <w:spacing w:line="240" w:lineRule="exact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668" w:type="pct"/>
            <w:vAlign w:val="center"/>
          </w:tcPr>
          <w:p w:rsidR="00796B7C" w:rsidRPr="00796B7C" w:rsidRDefault="00796B7C" w:rsidP="00796B7C">
            <w:pPr>
              <w:spacing w:line="240" w:lineRule="exact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796" w:type="pct"/>
            <w:vAlign w:val="center"/>
          </w:tcPr>
          <w:p w:rsidR="00796B7C" w:rsidRPr="00796B7C" w:rsidRDefault="00796B7C" w:rsidP="00796B7C">
            <w:pPr>
              <w:spacing w:line="240" w:lineRule="exact"/>
              <w:jc w:val="center"/>
              <w:rPr>
                <w:rFonts w:eastAsia="Times New Roman"/>
                <w:sz w:val="20"/>
                <w:szCs w:val="28"/>
              </w:rPr>
            </w:pPr>
          </w:p>
        </w:tc>
      </w:tr>
    </w:tbl>
    <w:p w:rsidR="0001161D" w:rsidRDefault="0001161D" w:rsidP="0001161D">
      <w:pPr>
        <w:rPr>
          <w:rFonts w:eastAsia="Times New Roman"/>
          <w:szCs w:val="28"/>
        </w:rPr>
      </w:pPr>
    </w:p>
    <w:p w:rsidR="0001161D" w:rsidRDefault="0001161D" w:rsidP="0001161D">
      <w:pPr>
        <w:jc w:val="left"/>
        <w:rPr>
          <w:rFonts w:eastAsia="Times New Roman"/>
          <w:sz w:val="26"/>
          <w:szCs w:val="26"/>
        </w:rPr>
      </w:pPr>
      <w:bookmarkStart w:id="0" w:name="_GoBack"/>
      <w:bookmarkEnd w:id="0"/>
    </w:p>
    <w:sectPr w:rsidR="0001161D" w:rsidSect="00AB73C8">
      <w:pgSz w:w="11904" w:h="16834" w:code="9"/>
      <w:pgMar w:top="851" w:right="851" w:bottom="993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E5F"/>
    <w:rsid w:val="0001161D"/>
    <w:rsid w:val="00024FFF"/>
    <w:rsid w:val="00065233"/>
    <w:rsid w:val="000C2BDC"/>
    <w:rsid w:val="0010648A"/>
    <w:rsid w:val="00212687"/>
    <w:rsid w:val="00243263"/>
    <w:rsid w:val="002B7311"/>
    <w:rsid w:val="0037033F"/>
    <w:rsid w:val="00380775"/>
    <w:rsid w:val="00410E9C"/>
    <w:rsid w:val="004249A2"/>
    <w:rsid w:val="00433204"/>
    <w:rsid w:val="00467003"/>
    <w:rsid w:val="005B6B87"/>
    <w:rsid w:val="006D7F4E"/>
    <w:rsid w:val="007256BC"/>
    <w:rsid w:val="00760E6F"/>
    <w:rsid w:val="007801EE"/>
    <w:rsid w:val="00794A18"/>
    <w:rsid w:val="00796B7C"/>
    <w:rsid w:val="007C3E5F"/>
    <w:rsid w:val="007C7A22"/>
    <w:rsid w:val="007F6F37"/>
    <w:rsid w:val="00807BD4"/>
    <w:rsid w:val="009F7F74"/>
    <w:rsid w:val="00A30B75"/>
    <w:rsid w:val="00A77412"/>
    <w:rsid w:val="00AB73C8"/>
    <w:rsid w:val="00AC49DA"/>
    <w:rsid w:val="00AD4413"/>
    <w:rsid w:val="00AE4D50"/>
    <w:rsid w:val="00B035F4"/>
    <w:rsid w:val="00B4338B"/>
    <w:rsid w:val="00BF7E30"/>
    <w:rsid w:val="00C50A15"/>
    <w:rsid w:val="00E51EBD"/>
    <w:rsid w:val="00EB49A4"/>
    <w:rsid w:val="00EF146E"/>
    <w:rsid w:val="00F26844"/>
    <w:rsid w:val="00FA222B"/>
    <w:rsid w:val="00FA6CD5"/>
    <w:rsid w:val="00FE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D4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Pr>
      <w:rFonts w:eastAsia="Times New Roman"/>
      <w:sz w:val="20"/>
      <w:szCs w:val="20"/>
    </w:rPr>
  </w:style>
  <w:style w:type="paragraph" w:customStyle="1" w:styleId="Style6">
    <w:name w:val="Style6"/>
    <w:basedOn w:val="a"/>
    <w:rPr>
      <w:rFonts w:eastAsia="Times New Roman"/>
      <w:sz w:val="20"/>
      <w:szCs w:val="20"/>
    </w:rPr>
  </w:style>
  <w:style w:type="paragraph" w:customStyle="1" w:styleId="Style5">
    <w:name w:val="Style5"/>
    <w:basedOn w:val="a"/>
    <w:rPr>
      <w:rFonts w:eastAsia="Times New Roman"/>
      <w:sz w:val="20"/>
      <w:szCs w:val="20"/>
    </w:rPr>
  </w:style>
  <w:style w:type="paragraph" w:customStyle="1" w:styleId="Style178">
    <w:name w:val="Style178"/>
    <w:basedOn w:val="a"/>
    <w:rPr>
      <w:rFonts w:eastAsia="Times New Roman"/>
      <w:sz w:val="20"/>
      <w:szCs w:val="20"/>
    </w:rPr>
  </w:style>
  <w:style w:type="paragraph" w:customStyle="1" w:styleId="Style255">
    <w:name w:val="Style255"/>
    <w:basedOn w:val="a"/>
    <w:rPr>
      <w:rFonts w:eastAsia="Times New Roman"/>
      <w:sz w:val="20"/>
      <w:szCs w:val="20"/>
    </w:rPr>
  </w:style>
  <w:style w:type="paragraph" w:customStyle="1" w:styleId="Style47">
    <w:name w:val="Style47"/>
    <w:basedOn w:val="a"/>
    <w:rPr>
      <w:rFonts w:eastAsia="Times New Roman"/>
      <w:sz w:val="20"/>
      <w:szCs w:val="20"/>
    </w:rPr>
  </w:style>
  <w:style w:type="paragraph" w:customStyle="1" w:styleId="Style21">
    <w:name w:val="Style21"/>
    <w:basedOn w:val="a"/>
    <w:rPr>
      <w:rFonts w:eastAsia="Times New Roman"/>
      <w:sz w:val="20"/>
      <w:szCs w:val="20"/>
    </w:rPr>
  </w:style>
  <w:style w:type="paragraph" w:customStyle="1" w:styleId="Style17">
    <w:name w:val="Style17"/>
    <w:basedOn w:val="a"/>
    <w:rPr>
      <w:rFonts w:eastAsia="Times New Roman"/>
      <w:sz w:val="20"/>
      <w:szCs w:val="20"/>
    </w:rPr>
  </w:style>
  <w:style w:type="paragraph" w:customStyle="1" w:styleId="Style149">
    <w:name w:val="Style149"/>
    <w:basedOn w:val="a"/>
    <w:rPr>
      <w:rFonts w:eastAsia="Times New Roman"/>
      <w:sz w:val="20"/>
      <w:szCs w:val="20"/>
    </w:rPr>
  </w:style>
  <w:style w:type="paragraph" w:customStyle="1" w:styleId="Style198">
    <w:name w:val="Style198"/>
    <w:basedOn w:val="a"/>
    <w:rPr>
      <w:rFonts w:eastAsia="Times New Roman"/>
      <w:sz w:val="20"/>
      <w:szCs w:val="20"/>
    </w:rPr>
  </w:style>
  <w:style w:type="paragraph" w:customStyle="1" w:styleId="Style20">
    <w:name w:val="Style20"/>
    <w:basedOn w:val="a"/>
    <w:rPr>
      <w:rFonts w:eastAsia="Times New Roman"/>
      <w:sz w:val="20"/>
      <w:szCs w:val="20"/>
    </w:rPr>
  </w:style>
  <w:style w:type="paragraph" w:customStyle="1" w:styleId="Style144">
    <w:name w:val="Style144"/>
    <w:basedOn w:val="a"/>
    <w:rPr>
      <w:rFonts w:eastAsia="Times New Roman"/>
      <w:sz w:val="20"/>
      <w:szCs w:val="20"/>
    </w:rPr>
  </w:style>
  <w:style w:type="paragraph" w:customStyle="1" w:styleId="Style258">
    <w:name w:val="Style258"/>
    <w:basedOn w:val="a"/>
    <w:rPr>
      <w:rFonts w:eastAsia="Times New Roman"/>
      <w:sz w:val="20"/>
      <w:szCs w:val="20"/>
    </w:rPr>
  </w:style>
  <w:style w:type="paragraph" w:customStyle="1" w:styleId="Style104">
    <w:name w:val="Style104"/>
    <w:basedOn w:val="a"/>
    <w:rPr>
      <w:rFonts w:eastAsia="Times New Roman"/>
      <w:sz w:val="20"/>
      <w:szCs w:val="20"/>
    </w:rPr>
  </w:style>
  <w:style w:type="paragraph" w:customStyle="1" w:styleId="Style67">
    <w:name w:val="Style67"/>
    <w:basedOn w:val="a"/>
    <w:rPr>
      <w:rFonts w:eastAsia="Times New Roman"/>
      <w:sz w:val="20"/>
      <w:szCs w:val="20"/>
    </w:rPr>
  </w:style>
  <w:style w:type="paragraph" w:customStyle="1" w:styleId="Style52">
    <w:name w:val="Style52"/>
    <w:basedOn w:val="a"/>
    <w:rPr>
      <w:rFonts w:eastAsia="Times New Roman"/>
      <w:sz w:val="20"/>
      <w:szCs w:val="20"/>
    </w:rPr>
  </w:style>
  <w:style w:type="paragraph" w:customStyle="1" w:styleId="Style53">
    <w:name w:val="Style53"/>
    <w:basedOn w:val="a"/>
    <w:rPr>
      <w:rFonts w:eastAsia="Times New Roman"/>
      <w:sz w:val="20"/>
      <w:szCs w:val="20"/>
    </w:rPr>
  </w:style>
  <w:style w:type="paragraph" w:customStyle="1" w:styleId="Style119">
    <w:name w:val="Style119"/>
    <w:basedOn w:val="a"/>
    <w:rPr>
      <w:rFonts w:eastAsia="Times New Roman"/>
      <w:sz w:val="20"/>
      <w:szCs w:val="20"/>
    </w:rPr>
  </w:style>
  <w:style w:type="paragraph" w:customStyle="1" w:styleId="Style55">
    <w:name w:val="Style55"/>
    <w:basedOn w:val="a"/>
    <w:rPr>
      <w:rFonts w:eastAsia="Times New Roman"/>
      <w:sz w:val="20"/>
      <w:szCs w:val="20"/>
    </w:rPr>
  </w:style>
  <w:style w:type="paragraph" w:customStyle="1" w:styleId="Style168">
    <w:name w:val="Style168"/>
    <w:basedOn w:val="a"/>
    <w:rPr>
      <w:rFonts w:eastAsia="Times New Roman"/>
      <w:sz w:val="20"/>
      <w:szCs w:val="20"/>
    </w:rPr>
  </w:style>
  <w:style w:type="paragraph" w:customStyle="1" w:styleId="Style251">
    <w:name w:val="Style251"/>
    <w:basedOn w:val="a"/>
    <w:rPr>
      <w:rFonts w:eastAsia="Times New Roman"/>
      <w:sz w:val="20"/>
      <w:szCs w:val="20"/>
    </w:rPr>
  </w:style>
  <w:style w:type="paragraph" w:customStyle="1" w:styleId="Style58">
    <w:name w:val="Style58"/>
    <w:basedOn w:val="a"/>
    <w:rPr>
      <w:rFonts w:eastAsia="Times New Roman"/>
      <w:sz w:val="20"/>
      <w:szCs w:val="20"/>
    </w:rPr>
  </w:style>
  <w:style w:type="paragraph" w:customStyle="1" w:styleId="Style124">
    <w:name w:val="Style124"/>
    <w:basedOn w:val="a"/>
    <w:rPr>
      <w:rFonts w:eastAsia="Times New Roman"/>
      <w:sz w:val="20"/>
      <w:szCs w:val="20"/>
    </w:rPr>
  </w:style>
  <w:style w:type="paragraph" w:customStyle="1" w:styleId="Style61">
    <w:name w:val="Style61"/>
    <w:basedOn w:val="a"/>
    <w:rPr>
      <w:rFonts w:eastAsia="Times New Roman"/>
      <w:sz w:val="20"/>
      <w:szCs w:val="20"/>
    </w:rPr>
  </w:style>
  <w:style w:type="paragraph" w:customStyle="1" w:styleId="Style247">
    <w:name w:val="Style247"/>
    <w:basedOn w:val="a"/>
    <w:rPr>
      <w:rFonts w:eastAsia="Times New Roman"/>
      <w:sz w:val="20"/>
      <w:szCs w:val="20"/>
    </w:rPr>
  </w:style>
  <w:style w:type="paragraph" w:customStyle="1" w:styleId="Style225">
    <w:name w:val="Style225"/>
    <w:basedOn w:val="a"/>
    <w:rPr>
      <w:rFonts w:eastAsia="Times New Roman"/>
      <w:sz w:val="20"/>
      <w:szCs w:val="20"/>
    </w:rPr>
  </w:style>
  <w:style w:type="paragraph" w:customStyle="1" w:styleId="Style137">
    <w:name w:val="Style137"/>
    <w:basedOn w:val="a"/>
    <w:rPr>
      <w:rFonts w:eastAsia="Times New Roman"/>
      <w:sz w:val="20"/>
      <w:szCs w:val="20"/>
    </w:rPr>
  </w:style>
  <w:style w:type="paragraph" w:customStyle="1" w:styleId="Style83">
    <w:name w:val="Style83"/>
    <w:basedOn w:val="a"/>
    <w:rPr>
      <w:rFonts w:eastAsia="Times New Roman"/>
      <w:sz w:val="20"/>
      <w:szCs w:val="20"/>
    </w:rPr>
  </w:style>
  <w:style w:type="paragraph" w:customStyle="1" w:styleId="Style129">
    <w:name w:val="Style129"/>
    <w:basedOn w:val="a"/>
    <w:rPr>
      <w:rFonts w:eastAsia="Times New Roman"/>
      <w:sz w:val="20"/>
      <w:szCs w:val="20"/>
    </w:rPr>
  </w:style>
  <w:style w:type="paragraph" w:customStyle="1" w:styleId="Style214">
    <w:name w:val="Style214"/>
    <w:basedOn w:val="a"/>
    <w:rPr>
      <w:rFonts w:eastAsia="Times New Roman"/>
      <w:sz w:val="20"/>
      <w:szCs w:val="20"/>
    </w:rPr>
  </w:style>
  <w:style w:type="paragraph" w:customStyle="1" w:styleId="Style218">
    <w:name w:val="Style218"/>
    <w:basedOn w:val="a"/>
    <w:rPr>
      <w:rFonts w:eastAsia="Times New Roman"/>
      <w:sz w:val="20"/>
      <w:szCs w:val="20"/>
    </w:rPr>
  </w:style>
  <w:style w:type="paragraph" w:customStyle="1" w:styleId="Style75">
    <w:name w:val="Style75"/>
    <w:basedOn w:val="a"/>
    <w:rPr>
      <w:rFonts w:eastAsia="Times New Roman"/>
      <w:sz w:val="20"/>
      <w:szCs w:val="20"/>
    </w:rPr>
  </w:style>
  <w:style w:type="paragraph" w:customStyle="1" w:styleId="Style76">
    <w:name w:val="Style76"/>
    <w:basedOn w:val="a"/>
    <w:rPr>
      <w:rFonts w:eastAsia="Times New Roman"/>
      <w:sz w:val="20"/>
      <w:szCs w:val="20"/>
    </w:rPr>
  </w:style>
  <w:style w:type="paragraph" w:customStyle="1" w:styleId="Style103">
    <w:name w:val="Style103"/>
    <w:basedOn w:val="a"/>
    <w:rPr>
      <w:rFonts w:eastAsia="Times New Roman"/>
      <w:sz w:val="20"/>
      <w:szCs w:val="20"/>
    </w:rPr>
  </w:style>
  <w:style w:type="paragraph" w:customStyle="1" w:styleId="Style78">
    <w:name w:val="Style78"/>
    <w:basedOn w:val="a"/>
    <w:rPr>
      <w:rFonts w:eastAsia="Times New Roman"/>
      <w:sz w:val="20"/>
      <w:szCs w:val="20"/>
    </w:rPr>
  </w:style>
  <w:style w:type="paragraph" w:customStyle="1" w:styleId="Style91">
    <w:name w:val="Style91"/>
    <w:basedOn w:val="a"/>
    <w:rPr>
      <w:rFonts w:eastAsia="Times New Roman"/>
      <w:sz w:val="20"/>
      <w:szCs w:val="20"/>
    </w:rPr>
  </w:style>
  <w:style w:type="paragraph" w:customStyle="1" w:styleId="Style80">
    <w:name w:val="Style80"/>
    <w:basedOn w:val="a"/>
    <w:rPr>
      <w:rFonts w:eastAsia="Times New Roman"/>
      <w:sz w:val="20"/>
      <w:szCs w:val="20"/>
    </w:rPr>
  </w:style>
  <w:style w:type="paragraph" w:customStyle="1" w:styleId="Style219">
    <w:name w:val="Style219"/>
    <w:basedOn w:val="a"/>
    <w:rPr>
      <w:rFonts w:eastAsia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table" w:styleId="a3">
    <w:name w:val="Table Grid"/>
    <w:basedOn w:val="a1"/>
    <w:uiPriority w:val="59"/>
    <w:rsid w:val="00BF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1161D"/>
    <w:pPr>
      <w:spacing w:before="100" w:beforeAutospacing="1" w:after="100" w:afterAutospacing="1"/>
    </w:pPr>
    <w:rPr>
      <w:rFonts w:eastAsia="Times New Roman"/>
      <w:sz w:val="24"/>
    </w:rPr>
  </w:style>
  <w:style w:type="paragraph" w:customStyle="1" w:styleId="formattext">
    <w:name w:val="formattext"/>
    <w:basedOn w:val="a"/>
    <w:rsid w:val="005B6B87"/>
    <w:pPr>
      <w:spacing w:before="100" w:beforeAutospacing="1" w:after="100" w:afterAutospacing="1"/>
    </w:pPr>
    <w:rPr>
      <w:rFonts w:eastAsia="Times New Roman"/>
      <w:sz w:val="24"/>
    </w:rPr>
  </w:style>
  <w:style w:type="table" w:customStyle="1" w:styleId="1">
    <w:name w:val="Сетка таблицы светлая1"/>
    <w:basedOn w:val="a1"/>
    <w:uiPriority w:val="40"/>
    <w:rsid w:val="005B6B87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D4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Pr>
      <w:rFonts w:eastAsia="Times New Roman"/>
      <w:sz w:val="20"/>
      <w:szCs w:val="20"/>
    </w:rPr>
  </w:style>
  <w:style w:type="paragraph" w:customStyle="1" w:styleId="Style6">
    <w:name w:val="Style6"/>
    <w:basedOn w:val="a"/>
    <w:rPr>
      <w:rFonts w:eastAsia="Times New Roman"/>
      <w:sz w:val="20"/>
      <w:szCs w:val="20"/>
    </w:rPr>
  </w:style>
  <w:style w:type="paragraph" w:customStyle="1" w:styleId="Style5">
    <w:name w:val="Style5"/>
    <w:basedOn w:val="a"/>
    <w:rPr>
      <w:rFonts w:eastAsia="Times New Roman"/>
      <w:sz w:val="20"/>
      <w:szCs w:val="20"/>
    </w:rPr>
  </w:style>
  <w:style w:type="paragraph" w:customStyle="1" w:styleId="Style178">
    <w:name w:val="Style178"/>
    <w:basedOn w:val="a"/>
    <w:rPr>
      <w:rFonts w:eastAsia="Times New Roman"/>
      <w:sz w:val="20"/>
      <w:szCs w:val="20"/>
    </w:rPr>
  </w:style>
  <w:style w:type="paragraph" w:customStyle="1" w:styleId="Style255">
    <w:name w:val="Style255"/>
    <w:basedOn w:val="a"/>
    <w:rPr>
      <w:rFonts w:eastAsia="Times New Roman"/>
      <w:sz w:val="20"/>
      <w:szCs w:val="20"/>
    </w:rPr>
  </w:style>
  <w:style w:type="paragraph" w:customStyle="1" w:styleId="Style47">
    <w:name w:val="Style47"/>
    <w:basedOn w:val="a"/>
    <w:rPr>
      <w:rFonts w:eastAsia="Times New Roman"/>
      <w:sz w:val="20"/>
      <w:szCs w:val="20"/>
    </w:rPr>
  </w:style>
  <w:style w:type="paragraph" w:customStyle="1" w:styleId="Style21">
    <w:name w:val="Style21"/>
    <w:basedOn w:val="a"/>
    <w:rPr>
      <w:rFonts w:eastAsia="Times New Roman"/>
      <w:sz w:val="20"/>
      <w:szCs w:val="20"/>
    </w:rPr>
  </w:style>
  <w:style w:type="paragraph" w:customStyle="1" w:styleId="Style17">
    <w:name w:val="Style17"/>
    <w:basedOn w:val="a"/>
    <w:rPr>
      <w:rFonts w:eastAsia="Times New Roman"/>
      <w:sz w:val="20"/>
      <w:szCs w:val="20"/>
    </w:rPr>
  </w:style>
  <w:style w:type="paragraph" w:customStyle="1" w:styleId="Style149">
    <w:name w:val="Style149"/>
    <w:basedOn w:val="a"/>
    <w:rPr>
      <w:rFonts w:eastAsia="Times New Roman"/>
      <w:sz w:val="20"/>
      <w:szCs w:val="20"/>
    </w:rPr>
  </w:style>
  <w:style w:type="paragraph" w:customStyle="1" w:styleId="Style198">
    <w:name w:val="Style198"/>
    <w:basedOn w:val="a"/>
    <w:rPr>
      <w:rFonts w:eastAsia="Times New Roman"/>
      <w:sz w:val="20"/>
      <w:szCs w:val="20"/>
    </w:rPr>
  </w:style>
  <w:style w:type="paragraph" w:customStyle="1" w:styleId="Style20">
    <w:name w:val="Style20"/>
    <w:basedOn w:val="a"/>
    <w:rPr>
      <w:rFonts w:eastAsia="Times New Roman"/>
      <w:sz w:val="20"/>
      <w:szCs w:val="20"/>
    </w:rPr>
  </w:style>
  <w:style w:type="paragraph" w:customStyle="1" w:styleId="Style144">
    <w:name w:val="Style144"/>
    <w:basedOn w:val="a"/>
    <w:rPr>
      <w:rFonts w:eastAsia="Times New Roman"/>
      <w:sz w:val="20"/>
      <w:szCs w:val="20"/>
    </w:rPr>
  </w:style>
  <w:style w:type="paragraph" w:customStyle="1" w:styleId="Style258">
    <w:name w:val="Style258"/>
    <w:basedOn w:val="a"/>
    <w:rPr>
      <w:rFonts w:eastAsia="Times New Roman"/>
      <w:sz w:val="20"/>
      <w:szCs w:val="20"/>
    </w:rPr>
  </w:style>
  <w:style w:type="paragraph" w:customStyle="1" w:styleId="Style104">
    <w:name w:val="Style104"/>
    <w:basedOn w:val="a"/>
    <w:rPr>
      <w:rFonts w:eastAsia="Times New Roman"/>
      <w:sz w:val="20"/>
      <w:szCs w:val="20"/>
    </w:rPr>
  </w:style>
  <w:style w:type="paragraph" w:customStyle="1" w:styleId="Style67">
    <w:name w:val="Style67"/>
    <w:basedOn w:val="a"/>
    <w:rPr>
      <w:rFonts w:eastAsia="Times New Roman"/>
      <w:sz w:val="20"/>
      <w:szCs w:val="20"/>
    </w:rPr>
  </w:style>
  <w:style w:type="paragraph" w:customStyle="1" w:styleId="Style52">
    <w:name w:val="Style52"/>
    <w:basedOn w:val="a"/>
    <w:rPr>
      <w:rFonts w:eastAsia="Times New Roman"/>
      <w:sz w:val="20"/>
      <w:szCs w:val="20"/>
    </w:rPr>
  </w:style>
  <w:style w:type="paragraph" w:customStyle="1" w:styleId="Style53">
    <w:name w:val="Style53"/>
    <w:basedOn w:val="a"/>
    <w:rPr>
      <w:rFonts w:eastAsia="Times New Roman"/>
      <w:sz w:val="20"/>
      <w:szCs w:val="20"/>
    </w:rPr>
  </w:style>
  <w:style w:type="paragraph" w:customStyle="1" w:styleId="Style119">
    <w:name w:val="Style119"/>
    <w:basedOn w:val="a"/>
    <w:rPr>
      <w:rFonts w:eastAsia="Times New Roman"/>
      <w:sz w:val="20"/>
      <w:szCs w:val="20"/>
    </w:rPr>
  </w:style>
  <w:style w:type="paragraph" w:customStyle="1" w:styleId="Style55">
    <w:name w:val="Style55"/>
    <w:basedOn w:val="a"/>
    <w:rPr>
      <w:rFonts w:eastAsia="Times New Roman"/>
      <w:sz w:val="20"/>
      <w:szCs w:val="20"/>
    </w:rPr>
  </w:style>
  <w:style w:type="paragraph" w:customStyle="1" w:styleId="Style168">
    <w:name w:val="Style168"/>
    <w:basedOn w:val="a"/>
    <w:rPr>
      <w:rFonts w:eastAsia="Times New Roman"/>
      <w:sz w:val="20"/>
      <w:szCs w:val="20"/>
    </w:rPr>
  </w:style>
  <w:style w:type="paragraph" w:customStyle="1" w:styleId="Style251">
    <w:name w:val="Style251"/>
    <w:basedOn w:val="a"/>
    <w:rPr>
      <w:rFonts w:eastAsia="Times New Roman"/>
      <w:sz w:val="20"/>
      <w:szCs w:val="20"/>
    </w:rPr>
  </w:style>
  <w:style w:type="paragraph" w:customStyle="1" w:styleId="Style58">
    <w:name w:val="Style58"/>
    <w:basedOn w:val="a"/>
    <w:rPr>
      <w:rFonts w:eastAsia="Times New Roman"/>
      <w:sz w:val="20"/>
      <w:szCs w:val="20"/>
    </w:rPr>
  </w:style>
  <w:style w:type="paragraph" w:customStyle="1" w:styleId="Style124">
    <w:name w:val="Style124"/>
    <w:basedOn w:val="a"/>
    <w:rPr>
      <w:rFonts w:eastAsia="Times New Roman"/>
      <w:sz w:val="20"/>
      <w:szCs w:val="20"/>
    </w:rPr>
  </w:style>
  <w:style w:type="paragraph" w:customStyle="1" w:styleId="Style61">
    <w:name w:val="Style61"/>
    <w:basedOn w:val="a"/>
    <w:rPr>
      <w:rFonts w:eastAsia="Times New Roman"/>
      <w:sz w:val="20"/>
      <w:szCs w:val="20"/>
    </w:rPr>
  </w:style>
  <w:style w:type="paragraph" w:customStyle="1" w:styleId="Style247">
    <w:name w:val="Style247"/>
    <w:basedOn w:val="a"/>
    <w:rPr>
      <w:rFonts w:eastAsia="Times New Roman"/>
      <w:sz w:val="20"/>
      <w:szCs w:val="20"/>
    </w:rPr>
  </w:style>
  <w:style w:type="paragraph" w:customStyle="1" w:styleId="Style225">
    <w:name w:val="Style225"/>
    <w:basedOn w:val="a"/>
    <w:rPr>
      <w:rFonts w:eastAsia="Times New Roman"/>
      <w:sz w:val="20"/>
      <w:szCs w:val="20"/>
    </w:rPr>
  </w:style>
  <w:style w:type="paragraph" w:customStyle="1" w:styleId="Style137">
    <w:name w:val="Style137"/>
    <w:basedOn w:val="a"/>
    <w:rPr>
      <w:rFonts w:eastAsia="Times New Roman"/>
      <w:sz w:val="20"/>
      <w:szCs w:val="20"/>
    </w:rPr>
  </w:style>
  <w:style w:type="paragraph" w:customStyle="1" w:styleId="Style83">
    <w:name w:val="Style83"/>
    <w:basedOn w:val="a"/>
    <w:rPr>
      <w:rFonts w:eastAsia="Times New Roman"/>
      <w:sz w:val="20"/>
      <w:szCs w:val="20"/>
    </w:rPr>
  </w:style>
  <w:style w:type="paragraph" w:customStyle="1" w:styleId="Style129">
    <w:name w:val="Style129"/>
    <w:basedOn w:val="a"/>
    <w:rPr>
      <w:rFonts w:eastAsia="Times New Roman"/>
      <w:sz w:val="20"/>
      <w:szCs w:val="20"/>
    </w:rPr>
  </w:style>
  <w:style w:type="paragraph" w:customStyle="1" w:styleId="Style214">
    <w:name w:val="Style214"/>
    <w:basedOn w:val="a"/>
    <w:rPr>
      <w:rFonts w:eastAsia="Times New Roman"/>
      <w:sz w:val="20"/>
      <w:szCs w:val="20"/>
    </w:rPr>
  </w:style>
  <w:style w:type="paragraph" w:customStyle="1" w:styleId="Style218">
    <w:name w:val="Style218"/>
    <w:basedOn w:val="a"/>
    <w:rPr>
      <w:rFonts w:eastAsia="Times New Roman"/>
      <w:sz w:val="20"/>
      <w:szCs w:val="20"/>
    </w:rPr>
  </w:style>
  <w:style w:type="paragraph" w:customStyle="1" w:styleId="Style75">
    <w:name w:val="Style75"/>
    <w:basedOn w:val="a"/>
    <w:rPr>
      <w:rFonts w:eastAsia="Times New Roman"/>
      <w:sz w:val="20"/>
      <w:szCs w:val="20"/>
    </w:rPr>
  </w:style>
  <w:style w:type="paragraph" w:customStyle="1" w:styleId="Style76">
    <w:name w:val="Style76"/>
    <w:basedOn w:val="a"/>
    <w:rPr>
      <w:rFonts w:eastAsia="Times New Roman"/>
      <w:sz w:val="20"/>
      <w:szCs w:val="20"/>
    </w:rPr>
  </w:style>
  <w:style w:type="paragraph" w:customStyle="1" w:styleId="Style103">
    <w:name w:val="Style103"/>
    <w:basedOn w:val="a"/>
    <w:rPr>
      <w:rFonts w:eastAsia="Times New Roman"/>
      <w:sz w:val="20"/>
      <w:szCs w:val="20"/>
    </w:rPr>
  </w:style>
  <w:style w:type="paragraph" w:customStyle="1" w:styleId="Style78">
    <w:name w:val="Style78"/>
    <w:basedOn w:val="a"/>
    <w:rPr>
      <w:rFonts w:eastAsia="Times New Roman"/>
      <w:sz w:val="20"/>
      <w:szCs w:val="20"/>
    </w:rPr>
  </w:style>
  <w:style w:type="paragraph" w:customStyle="1" w:styleId="Style91">
    <w:name w:val="Style91"/>
    <w:basedOn w:val="a"/>
    <w:rPr>
      <w:rFonts w:eastAsia="Times New Roman"/>
      <w:sz w:val="20"/>
      <w:szCs w:val="20"/>
    </w:rPr>
  </w:style>
  <w:style w:type="paragraph" w:customStyle="1" w:styleId="Style80">
    <w:name w:val="Style80"/>
    <w:basedOn w:val="a"/>
    <w:rPr>
      <w:rFonts w:eastAsia="Times New Roman"/>
      <w:sz w:val="20"/>
      <w:szCs w:val="20"/>
    </w:rPr>
  </w:style>
  <w:style w:type="paragraph" w:customStyle="1" w:styleId="Style219">
    <w:name w:val="Style219"/>
    <w:basedOn w:val="a"/>
    <w:rPr>
      <w:rFonts w:eastAsia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table" w:styleId="a3">
    <w:name w:val="Table Grid"/>
    <w:basedOn w:val="a1"/>
    <w:uiPriority w:val="59"/>
    <w:rsid w:val="00BF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1161D"/>
    <w:pPr>
      <w:spacing w:before="100" w:beforeAutospacing="1" w:after="100" w:afterAutospacing="1"/>
    </w:pPr>
    <w:rPr>
      <w:rFonts w:eastAsia="Times New Roman"/>
      <w:sz w:val="24"/>
    </w:rPr>
  </w:style>
  <w:style w:type="paragraph" w:customStyle="1" w:styleId="formattext">
    <w:name w:val="formattext"/>
    <w:basedOn w:val="a"/>
    <w:rsid w:val="005B6B87"/>
    <w:pPr>
      <w:spacing w:before="100" w:beforeAutospacing="1" w:after="100" w:afterAutospacing="1"/>
    </w:pPr>
    <w:rPr>
      <w:rFonts w:eastAsia="Times New Roman"/>
      <w:sz w:val="24"/>
    </w:rPr>
  </w:style>
  <w:style w:type="table" w:customStyle="1" w:styleId="1">
    <w:name w:val="Сетка таблицы светлая1"/>
    <w:basedOn w:val="a1"/>
    <w:uiPriority w:val="40"/>
    <w:rsid w:val="005B6B87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5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SpecialistPC</dc:creator>
  <cp:lastModifiedBy>SpecialistPC</cp:lastModifiedBy>
  <cp:revision>3</cp:revision>
  <dcterms:created xsi:type="dcterms:W3CDTF">2024-02-19T14:35:00Z</dcterms:created>
  <dcterms:modified xsi:type="dcterms:W3CDTF">2024-03-13T13:22:00Z</dcterms:modified>
</cp:coreProperties>
</file>